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24" w:rsidRDefault="00627924">
      <w:pPr>
        <w:pStyle w:val="ConsPlusNonformat"/>
        <w:jc w:val="right"/>
      </w:pPr>
      <w:bookmarkStart w:id="0" w:name="Par491"/>
      <w:bookmarkEnd w:id="0"/>
      <w:r>
        <w:t xml:space="preserve">                                </w:t>
      </w:r>
    </w:p>
    <w:p w:rsidR="00627924" w:rsidRDefault="00627924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СПРАВКА</w:t>
      </w:r>
    </w:p>
    <w:p w:rsidR="00627924" w:rsidRDefault="006279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материально-техническом обеспечении образовательной деятельности по заявленным для лицензирования образовательным программам</w:t>
      </w:r>
    </w:p>
    <w:p w:rsidR="00627924" w:rsidRDefault="00627924">
      <w:pPr>
        <w:pStyle w:val="ConsPlusNonformat"/>
        <w:jc w:val="center"/>
        <w:rPr>
          <w:rFonts w:ascii="Times New Roman" w:hAnsi="Times New Roman" w:cs="Times New Roman"/>
        </w:rPr>
      </w:pPr>
    </w:p>
    <w:p w:rsidR="00627924" w:rsidRDefault="00627924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880">
        <w:rPr>
          <w:rFonts w:ascii="Times New Roman" w:hAnsi="Times New Roman" w:cs="Times New Roman"/>
          <w:sz w:val="24"/>
          <w:szCs w:val="24"/>
        </w:rPr>
        <w:t>Государственное казённое учреждение «Социальный приют для детей и подростков городского округа «Семёновский»</w:t>
      </w:r>
    </w:p>
    <w:p w:rsidR="00627924" w:rsidRDefault="0062792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полное наименование и организационно-правовая форма соискателя лицензии (лицензиата))</w:t>
      </w:r>
    </w:p>
    <w:p w:rsidR="00627924" w:rsidRDefault="00627924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627924" w:rsidRDefault="00627924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Раздел   1.   Обеспечение   образовательной   деятельности  оснащенными зданиями, строениями, сооружениями, помещениями и территориями</w:t>
      </w:r>
    </w:p>
    <w:p w:rsidR="00627924" w:rsidRDefault="0062792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608" w:type="dxa"/>
        <w:tblLayout w:type="fixed"/>
        <w:tblLook w:val="0000" w:firstRow="0" w:lastRow="0" w:firstColumn="0" w:lastColumn="0" w:noHBand="0" w:noVBand="0"/>
      </w:tblPr>
      <w:tblGrid>
        <w:gridCol w:w="330"/>
        <w:gridCol w:w="2085"/>
        <w:gridCol w:w="2625"/>
        <w:gridCol w:w="1440"/>
        <w:gridCol w:w="1590"/>
        <w:gridCol w:w="1785"/>
        <w:gridCol w:w="1440"/>
        <w:gridCol w:w="1364"/>
        <w:gridCol w:w="1949"/>
      </w:tblGrid>
      <w:tr w:rsidR="00627924"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924" w:rsidRDefault="00627924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924" w:rsidRDefault="00627924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Адрес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(местоположение)       здания, строения,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сооружения,   помещения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924" w:rsidRDefault="00627924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Назначение оснащенных  зданий, строений, сооружений, помещений (учебные, учебно лабораторные, административные,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подсобные, помещения  для занятия физической культурой  и спортом, для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обеспечения  обучающихся,     воспитанников и  работников питанием и медицинским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обслуживанием, иное)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с указанием площади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924" w:rsidRDefault="00627924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или иное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вещное право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(оперативное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управление,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хозяйственное ведение),   аренда,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субаренда,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безвозмездное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пользование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924" w:rsidRDefault="00627924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Полное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наименование собственника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(арендодателя,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ссудодателя)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объекта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недвижимого имущества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924" w:rsidRDefault="00627924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основание возникновения     права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(указываются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реквизиты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и сроки действия)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924" w:rsidRDefault="00627924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Кадастровый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(или условный) номер объекта      недвижимости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924" w:rsidRDefault="00627924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Номер записи регистрации  в Едином   государственном  реестре  прав на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недвижимое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имущество  и сделок с ним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924" w:rsidRDefault="00627924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Реквизиты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заключений,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выданных органами,   осуществляющими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государственный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санитарно-эпидемио-   логический надзор,    государственный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пожарный надзор</w:t>
            </w:r>
          </w:p>
        </w:tc>
      </w:tr>
      <w:tr w:rsidR="00627924"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924" w:rsidRDefault="00627924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924" w:rsidRDefault="00627924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924" w:rsidRDefault="00627924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924" w:rsidRDefault="00627924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924" w:rsidRDefault="00627924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924" w:rsidRDefault="00627924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924" w:rsidRDefault="00627924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924" w:rsidRDefault="00627924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924" w:rsidRDefault="00627924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27924"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924" w:rsidRDefault="00627924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924" w:rsidRDefault="00407880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606607</w:t>
            </w:r>
          </w:p>
          <w:p w:rsidR="00407880" w:rsidRDefault="00407880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Нижегородская область, город Семёнов, деревня Шалдёжка, улица Центральная, дом 63.</w:t>
            </w:r>
          </w:p>
          <w:p w:rsidR="00627924" w:rsidRDefault="0062792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924" w:rsidRDefault="0062792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  <w:p w:rsidR="00627924" w:rsidRDefault="0062792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  <w:p w:rsidR="00627924" w:rsidRDefault="0062792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  <w:p w:rsidR="00627924" w:rsidRDefault="0062792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  <w:p w:rsidR="00627924" w:rsidRDefault="00627924">
            <w:pPr>
              <w:pStyle w:val="ConsPlusNonforma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627924" w:rsidRDefault="00627924">
            <w:pPr>
              <w:pStyle w:val="ConsPlusNonforma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Учебные помещения</w:t>
            </w:r>
            <w:r w:rsidR="00877E21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:</w:t>
            </w:r>
          </w:p>
          <w:p w:rsidR="00627924" w:rsidRDefault="0062792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Группа № 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27924" w:rsidRDefault="00EB691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раздевальная</w:t>
            </w:r>
            <w:r w:rsidR="00627924">
              <w:rPr>
                <w:rFonts w:ascii="Times New Roman" w:hAnsi="Times New Roman" w:cs="Times New Roman"/>
              </w:rPr>
              <w:t xml:space="preserve"> — 1</w:t>
            </w:r>
            <w:r>
              <w:rPr>
                <w:rFonts w:ascii="Times New Roman" w:hAnsi="Times New Roman" w:cs="Times New Roman"/>
              </w:rPr>
              <w:t>6</w:t>
            </w:r>
            <w:r w:rsidR="0062792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  <w:r w:rsidR="00627924">
              <w:rPr>
                <w:rFonts w:ascii="Times New Roman" w:hAnsi="Times New Roman" w:cs="Times New Roman"/>
              </w:rPr>
              <w:t xml:space="preserve"> кв.м.</w:t>
            </w:r>
          </w:p>
          <w:p w:rsidR="00627924" w:rsidRDefault="0062792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групповая - </w:t>
            </w:r>
            <w:r w:rsidR="00EB6914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,</w:t>
            </w:r>
            <w:r w:rsidR="00EB691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кв.м</w:t>
            </w:r>
          </w:p>
          <w:p w:rsidR="00627924" w:rsidRDefault="0062792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спальня — </w:t>
            </w:r>
            <w:r w:rsidR="00EB6914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,6 кв.м</w:t>
            </w:r>
          </w:p>
          <w:p w:rsidR="00627924" w:rsidRDefault="0062792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санузел</w:t>
            </w:r>
            <w:r w:rsidR="00EB6914">
              <w:rPr>
                <w:rFonts w:ascii="Times New Roman" w:hAnsi="Times New Roman" w:cs="Times New Roman"/>
              </w:rPr>
              <w:t xml:space="preserve"> ( умывальная, душевая, туалетная ) – 13,6 кв.м.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27924" w:rsidRDefault="0062792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  <w:p w:rsidR="00627924" w:rsidRDefault="0062792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Группа № 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27924" w:rsidRDefault="00EB691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раздевальная</w:t>
            </w:r>
            <w:r w:rsidR="00627924">
              <w:rPr>
                <w:rFonts w:ascii="Times New Roman" w:hAnsi="Times New Roman" w:cs="Times New Roman"/>
              </w:rPr>
              <w:t xml:space="preserve"> — 16,</w:t>
            </w:r>
            <w:r>
              <w:rPr>
                <w:rFonts w:ascii="Times New Roman" w:hAnsi="Times New Roman" w:cs="Times New Roman"/>
              </w:rPr>
              <w:t>2</w:t>
            </w:r>
            <w:r w:rsidR="00627924">
              <w:rPr>
                <w:rFonts w:ascii="Times New Roman" w:hAnsi="Times New Roman" w:cs="Times New Roman"/>
              </w:rPr>
              <w:t xml:space="preserve"> кв.м.</w:t>
            </w:r>
          </w:p>
          <w:p w:rsidR="00627924" w:rsidRDefault="0062792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групповая -  </w:t>
            </w:r>
            <w:r w:rsidR="00EB6914">
              <w:rPr>
                <w:rFonts w:ascii="Times New Roman" w:hAnsi="Times New Roman" w:cs="Times New Roman"/>
              </w:rPr>
              <w:t>50,4</w:t>
            </w:r>
            <w:r>
              <w:rPr>
                <w:rFonts w:ascii="Times New Roman" w:hAnsi="Times New Roman" w:cs="Times New Roman"/>
              </w:rPr>
              <w:t xml:space="preserve"> кв.м</w:t>
            </w:r>
          </w:p>
          <w:p w:rsidR="00627924" w:rsidRDefault="00EB691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спальные комнаты </w:t>
            </w:r>
            <w:r w:rsidR="00627924">
              <w:rPr>
                <w:rFonts w:ascii="Times New Roman" w:hAnsi="Times New Roman" w:cs="Times New Roman"/>
              </w:rPr>
              <w:t xml:space="preserve"> — 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="0062792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="0062792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627924">
              <w:rPr>
                <w:rFonts w:ascii="Times New Roman" w:hAnsi="Times New Roman" w:cs="Times New Roman"/>
              </w:rPr>
              <w:t xml:space="preserve"> кв.м</w:t>
            </w:r>
          </w:p>
          <w:p w:rsidR="00627924" w:rsidRDefault="00EB6914" w:rsidP="00EB691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Санузел ( туалетная, умывальная, душевая)-13,7 кв.м</w:t>
            </w:r>
          </w:p>
          <w:p w:rsidR="00EB6914" w:rsidRDefault="00EB6914" w:rsidP="00EB691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  <w:p w:rsidR="00627924" w:rsidRDefault="0062792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lastRenderedPageBreak/>
              <w:t>Группа № 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27924" w:rsidRDefault="00EB691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раздевальная</w:t>
            </w:r>
            <w:r w:rsidR="00627924">
              <w:rPr>
                <w:rFonts w:ascii="Times New Roman" w:hAnsi="Times New Roman" w:cs="Times New Roman"/>
              </w:rPr>
              <w:t xml:space="preserve"> — 1</w:t>
            </w:r>
            <w:r>
              <w:rPr>
                <w:rFonts w:ascii="Times New Roman" w:hAnsi="Times New Roman" w:cs="Times New Roman"/>
              </w:rPr>
              <w:t>6,3</w:t>
            </w:r>
            <w:r w:rsidR="00627924">
              <w:rPr>
                <w:rFonts w:ascii="Times New Roman" w:hAnsi="Times New Roman" w:cs="Times New Roman"/>
              </w:rPr>
              <w:t xml:space="preserve"> кв.м.</w:t>
            </w:r>
          </w:p>
          <w:p w:rsidR="00627924" w:rsidRDefault="0062792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 —</w:t>
            </w:r>
            <w:r w:rsidR="00EB6914">
              <w:rPr>
                <w:rFonts w:ascii="Times New Roman" w:hAnsi="Times New Roman" w:cs="Times New Roman"/>
              </w:rPr>
              <w:t>50,5</w:t>
            </w:r>
            <w:r>
              <w:rPr>
                <w:rFonts w:ascii="Times New Roman" w:hAnsi="Times New Roman" w:cs="Times New Roman"/>
              </w:rPr>
              <w:t xml:space="preserve">  кв.м</w:t>
            </w:r>
          </w:p>
          <w:p w:rsidR="00627924" w:rsidRDefault="00EB691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627924">
              <w:rPr>
                <w:rFonts w:ascii="Times New Roman" w:hAnsi="Times New Roman" w:cs="Times New Roman"/>
              </w:rPr>
              <w:t>спальн</w:t>
            </w:r>
            <w:r>
              <w:rPr>
                <w:rFonts w:ascii="Times New Roman" w:hAnsi="Times New Roman" w:cs="Times New Roman"/>
              </w:rPr>
              <w:t>ые комнаты</w:t>
            </w:r>
            <w:r w:rsidR="00627924">
              <w:rPr>
                <w:rFonts w:ascii="Times New Roman" w:hAnsi="Times New Roman" w:cs="Times New Roman"/>
              </w:rPr>
              <w:t xml:space="preserve"> — </w:t>
            </w:r>
            <w:r>
              <w:rPr>
                <w:rFonts w:ascii="Times New Roman" w:hAnsi="Times New Roman" w:cs="Times New Roman"/>
              </w:rPr>
              <w:t xml:space="preserve">по 25,1 и 24,7 </w:t>
            </w:r>
            <w:r w:rsidR="00627924">
              <w:rPr>
                <w:rFonts w:ascii="Times New Roman" w:hAnsi="Times New Roman" w:cs="Times New Roman"/>
              </w:rPr>
              <w:t>кв.м</w:t>
            </w:r>
          </w:p>
          <w:p w:rsidR="00EB6914" w:rsidRDefault="0062792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B6914">
              <w:rPr>
                <w:rFonts w:ascii="Times New Roman" w:hAnsi="Times New Roman" w:cs="Times New Roman"/>
              </w:rPr>
              <w:t>санузел</w:t>
            </w:r>
          </w:p>
          <w:p w:rsidR="00EB6914" w:rsidRDefault="00EB691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 умывальная,туалетная, душевая)- 13,8 кв.м.</w:t>
            </w:r>
          </w:p>
          <w:p w:rsidR="00627924" w:rsidRDefault="0062792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  <w:p w:rsidR="00627924" w:rsidRDefault="0062792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Музыкально-спортивный зал — 7</w:t>
            </w:r>
            <w:r w:rsidR="00877E21">
              <w:rPr>
                <w:rFonts w:ascii="Times New Roman" w:hAnsi="Times New Roman" w:cs="Times New Roman"/>
              </w:rPr>
              <w:t xml:space="preserve">6,2 </w:t>
            </w:r>
            <w:r>
              <w:rPr>
                <w:rFonts w:ascii="Times New Roman" w:hAnsi="Times New Roman" w:cs="Times New Roman"/>
              </w:rPr>
              <w:t xml:space="preserve"> кв.м</w:t>
            </w:r>
          </w:p>
          <w:p w:rsidR="00627924" w:rsidRDefault="0062792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  <w:p w:rsidR="00627924" w:rsidRDefault="00627924">
            <w:pPr>
              <w:pStyle w:val="ConsPlusNonforma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Административные помещения</w:t>
            </w:r>
          </w:p>
          <w:p w:rsidR="00627924" w:rsidRDefault="00A575EE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27924">
              <w:rPr>
                <w:rFonts w:ascii="Times New Roman" w:hAnsi="Times New Roman" w:cs="Times New Roman"/>
              </w:rPr>
              <w:t xml:space="preserve">абинет </w:t>
            </w:r>
            <w:r w:rsidR="00877E21">
              <w:rPr>
                <w:rFonts w:ascii="Times New Roman" w:hAnsi="Times New Roman" w:cs="Times New Roman"/>
              </w:rPr>
              <w:t>директора и приемная</w:t>
            </w:r>
            <w:r w:rsidR="00627924">
              <w:rPr>
                <w:rFonts w:ascii="Times New Roman" w:hAnsi="Times New Roman" w:cs="Times New Roman"/>
              </w:rPr>
              <w:t xml:space="preserve"> </w:t>
            </w:r>
            <w:r w:rsidR="00877E21">
              <w:rPr>
                <w:rFonts w:ascii="Times New Roman" w:hAnsi="Times New Roman" w:cs="Times New Roman"/>
              </w:rPr>
              <w:t>–</w:t>
            </w:r>
            <w:r w:rsidR="00627924">
              <w:rPr>
                <w:rFonts w:ascii="Times New Roman" w:hAnsi="Times New Roman" w:cs="Times New Roman"/>
              </w:rPr>
              <w:t xml:space="preserve"> </w:t>
            </w:r>
            <w:r w:rsidR="00877E21">
              <w:rPr>
                <w:rFonts w:ascii="Times New Roman" w:hAnsi="Times New Roman" w:cs="Times New Roman"/>
              </w:rPr>
              <w:t>51 кв.м, вестибюль- 5,2 кв.м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575EE" w:rsidRDefault="00A575EE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бухгалтерии-25 кв.м.,</w:t>
            </w:r>
          </w:p>
          <w:p w:rsidR="00A575EE" w:rsidRDefault="00A575EE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 школы  приёмных родителей- 25 кв.м,</w:t>
            </w:r>
          </w:p>
          <w:p w:rsidR="00A575EE" w:rsidRDefault="001F4607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психолога и сенсорная комната-50,4 кв.м,</w:t>
            </w:r>
          </w:p>
          <w:p w:rsidR="001F4607" w:rsidRDefault="001F4607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компьютерный-18,2 кв.м.</w:t>
            </w:r>
          </w:p>
          <w:p w:rsidR="00627924" w:rsidRDefault="0062792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  <w:p w:rsidR="00627924" w:rsidRDefault="00627924">
            <w:pPr>
              <w:pStyle w:val="ConsPlusNonforma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Помещения для обеспечения воспитанников и работников медицинским обслуживанием</w:t>
            </w:r>
          </w:p>
          <w:p w:rsidR="00627924" w:rsidRDefault="00877E21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врача-11,2 кв.м., процедурный кабинет-13,8 кв.м, 2 комнаты изолятора с санузлом 7,9 и 12,3 кв.м, санузел для персонала-1,6 кв.м.</w:t>
            </w:r>
          </w:p>
          <w:p w:rsidR="00877E21" w:rsidRDefault="00877E21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Приёмное отделение:</w:t>
            </w:r>
          </w:p>
          <w:p w:rsidR="00877E21" w:rsidRDefault="00877E21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Тамбур –приёмник-7,5 кв.м, кабинет мед.осмотра- 7,7 кв.м, помещение для сан.обработки-2,4 кв.м, 2 санузла с душевыми</w:t>
            </w:r>
            <w:r w:rsidR="007C3E15">
              <w:rPr>
                <w:rFonts w:ascii="Times New Roman" w:hAnsi="Times New Roman" w:cs="Times New Roman"/>
              </w:rPr>
              <w:t xml:space="preserve"> 4,6 и 5,9 кв.м, 2 палаты изолятора 8,4 и 7,6 кв.м.</w:t>
            </w:r>
          </w:p>
          <w:p w:rsidR="00627924" w:rsidRDefault="0062792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  <w:p w:rsidR="00627924" w:rsidRDefault="00627924">
            <w:pPr>
              <w:pStyle w:val="ConsPlusNonforma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Помещение для обеспечения воспитанников питанием</w:t>
            </w:r>
          </w:p>
          <w:p w:rsidR="007C3E15" w:rsidRDefault="007C3E15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Горячий цех-26,4 кв.м</w:t>
            </w:r>
          </w:p>
          <w:p w:rsidR="00627924" w:rsidRDefault="007C3E15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цех сырой продукции-13,2 кв.м,</w:t>
            </w:r>
          </w:p>
          <w:p w:rsidR="007C3E15" w:rsidRDefault="007C3E15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кладовые сухих продуктов 13,6 и 4,2 кв.м, </w:t>
            </w:r>
          </w:p>
          <w:p w:rsidR="007C3E15" w:rsidRDefault="007C3E15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кладовая для овощей-7,6 кв.м,</w:t>
            </w:r>
          </w:p>
          <w:p w:rsidR="007C3E15" w:rsidRDefault="007C3E15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раздевалка для персонала-5,7 кв.м.,</w:t>
            </w:r>
          </w:p>
          <w:p w:rsidR="007C3E15" w:rsidRDefault="007C3E15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для хранения уборочного инвентаря- 5,5 кв.м.;</w:t>
            </w:r>
          </w:p>
          <w:p w:rsidR="007C3E15" w:rsidRDefault="007C3E15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санузел для персонала </w:t>
            </w:r>
          </w:p>
          <w:p w:rsidR="007C3E15" w:rsidRDefault="007C3E15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туалетная и душевая)- 4 кв.м.</w:t>
            </w:r>
          </w:p>
          <w:p w:rsidR="007C3E15" w:rsidRDefault="007C3E15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  <w:p w:rsidR="00627924" w:rsidRDefault="00627924">
            <w:pPr>
              <w:pStyle w:val="ConsPlusNonforma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Подсобные помещения</w:t>
            </w:r>
          </w:p>
          <w:p w:rsidR="00627924" w:rsidRDefault="0062792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электрощитовая — </w:t>
            </w:r>
            <w:r w:rsidR="001F4607">
              <w:rPr>
                <w:rFonts w:ascii="Times New Roman" w:hAnsi="Times New Roman" w:cs="Times New Roman"/>
              </w:rPr>
              <w:t>9,0</w:t>
            </w:r>
            <w:r>
              <w:rPr>
                <w:rFonts w:ascii="Times New Roman" w:hAnsi="Times New Roman" w:cs="Times New Roman"/>
              </w:rPr>
              <w:t xml:space="preserve"> кв.м</w:t>
            </w:r>
          </w:p>
          <w:p w:rsidR="00CE6A6E" w:rsidRDefault="00CE6A6E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коридоры 1 этажа- общая площадь 132,1 кв.м.,</w:t>
            </w:r>
          </w:p>
          <w:p w:rsidR="00CE6A6E" w:rsidRDefault="00CE6A6E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тамбуры 1 этажа-общая площадь-13,6 кв.м.,</w:t>
            </w:r>
          </w:p>
          <w:p w:rsidR="00CE6A6E" w:rsidRDefault="00CE6A6E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лестничные клетки- 29,5 кв.м.;</w:t>
            </w:r>
          </w:p>
          <w:p w:rsidR="00CE6A6E" w:rsidRDefault="00CE6A6E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коридоры 2 этажа- общая площадь 121,9 кв.м.,</w:t>
            </w:r>
          </w:p>
          <w:p w:rsidR="00627924" w:rsidRDefault="00CE6A6E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тамбуры 2 этажа- общая площадь 5,3 кв.м.,</w:t>
            </w:r>
            <w:r w:rsidR="00627924">
              <w:rPr>
                <w:rFonts w:ascii="Times New Roman" w:hAnsi="Times New Roman" w:cs="Times New Roman"/>
              </w:rPr>
              <w:t xml:space="preserve"> </w:t>
            </w:r>
          </w:p>
          <w:p w:rsidR="00627924" w:rsidRDefault="00D223EA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лестничные клетки-общая площадь 38,6 кв.м.,</w:t>
            </w:r>
          </w:p>
          <w:p w:rsidR="00D223EA" w:rsidRDefault="00D223EA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вентиляционная-6,7 кв.м.</w:t>
            </w:r>
          </w:p>
          <w:p w:rsidR="00627924" w:rsidRDefault="007C3E15">
            <w:pPr>
              <w:pStyle w:val="ConsPlusNonformat"/>
              <w:snapToGrid w:val="0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C3E15">
              <w:rPr>
                <w:rFonts w:ascii="Times New Roman" w:hAnsi="Times New Roman" w:cs="Times New Roman"/>
                <w:b/>
                <w:i/>
                <w:u w:val="single"/>
              </w:rPr>
              <w:t>Банно-прачечный комплекс</w:t>
            </w:r>
          </w:p>
          <w:p w:rsidR="007C3E15" w:rsidRDefault="007C3E15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A163C">
              <w:rPr>
                <w:rFonts w:ascii="Times New Roman" w:hAnsi="Times New Roman" w:cs="Times New Roman"/>
              </w:rPr>
              <w:t xml:space="preserve">Прачечная: </w:t>
            </w:r>
          </w:p>
          <w:p w:rsidR="009A163C" w:rsidRDefault="009A163C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для приема грязного белья с дез.камерой- 13,6 кв.м,</w:t>
            </w:r>
          </w:p>
          <w:p w:rsidR="009A163C" w:rsidRDefault="009A163C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для стирки и глажки белья- 31,1 кв.м,</w:t>
            </w:r>
          </w:p>
          <w:p w:rsidR="009A163C" w:rsidRDefault="009A163C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Душевые:</w:t>
            </w:r>
          </w:p>
          <w:p w:rsidR="009A163C" w:rsidRDefault="009A163C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 отдыха-12,3 кв.м,</w:t>
            </w:r>
          </w:p>
          <w:p w:rsidR="009A163C" w:rsidRDefault="009A163C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Раздевальная-10,3 кв.м,</w:t>
            </w:r>
          </w:p>
          <w:p w:rsidR="009A163C" w:rsidRDefault="009A163C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Моечное отделение-11,6 кв.м,</w:t>
            </w:r>
          </w:p>
          <w:p w:rsidR="009A163C" w:rsidRDefault="009A163C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Парная-6,4 кв.м,</w:t>
            </w:r>
          </w:p>
          <w:p w:rsidR="009A163C" w:rsidRDefault="009A163C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Санузел-2,5 кв.м,</w:t>
            </w:r>
          </w:p>
          <w:p w:rsidR="009A163C" w:rsidRDefault="009A163C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хоз. кладовые- 2,0 и 1,1 кв.м.</w:t>
            </w:r>
          </w:p>
          <w:p w:rsidR="009A163C" w:rsidRPr="007C3E15" w:rsidRDefault="009A163C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  <w:p w:rsidR="007C3E15" w:rsidRDefault="007C3E15">
            <w:pPr>
              <w:pStyle w:val="ConsPlusNonforma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:rsidR="00627924" w:rsidRDefault="00627924">
            <w:pPr>
              <w:pStyle w:val="ConsPlusNonforma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Иное:</w:t>
            </w:r>
          </w:p>
          <w:p w:rsidR="0016598C" w:rsidRPr="0016598C" w:rsidRDefault="0016598C">
            <w:pPr>
              <w:pStyle w:val="ConsPlusNonformat"/>
              <w:snapToGrid w:val="0"/>
              <w:rPr>
                <w:rFonts w:ascii="Times New Roman" w:hAnsi="Times New Roman" w:cs="Times New Roman"/>
                <w:bCs/>
                <w:iCs/>
              </w:rPr>
            </w:pPr>
          </w:p>
          <w:p w:rsidR="00627924" w:rsidRDefault="0016598C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площадка при </w:t>
            </w:r>
            <w:r w:rsidR="00327C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входе  — 13,7</w:t>
            </w:r>
            <w:r w:rsidR="00627924">
              <w:rPr>
                <w:rFonts w:ascii="Times New Roman" w:hAnsi="Times New Roman" w:cs="Times New Roman"/>
              </w:rPr>
              <w:t xml:space="preserve"> кв.м</w:t>
            </w:r>
          </w:p>
          <w:p w:rsidR="00627924" w:rsidRDefault="0062792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</w:t>
            </w:r>
            <w:r w:rsidR="0016598C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перед запасным</w:t>
            </w:r>
            <w:r w:rsidR="0016598C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выход</w:t>
            </w:r>
            <w:r w:rsidR="0016598C">
              <w:rPr>
                <w:rFonts w:ascii="Times New Roman" w:hAnsi="Times New Roman" w:cs="Times New Roman"/>
              </w:rPr>
              <w:t>ами</w:t>
            </w:r>
            <w:r>
              <w:rPr>
                <w:rFonts w:ascii="Times New Roman" w:hAnsi="Times New Roman" w:cs="Times New Roman"/>
              </w:rPr>
              <w:t xml:space="preserve"> — </w:t>
            </w:r>
            <w:r w:rsidR="0016598C">
              <w:rPr>
                <w:rFonts w:ascii="Times New Roman" w:hAnsi="Times New Roman" w:cs="Times New Roman"/>
              </w:rPr>
              <w:t>14,4</w:t>
            </w:r>
            <w:r>
              <w:rPr>
                <w:rFonts w:ascii="Times New Roman" w:hAnsi="Times New Roman" w:cs="Times New Roman"/>
              </w:rPr>
              <w:t xml:space="preserve"> кв.м </w:t>
            </w:r>
            <w:r w:rsidR="0016598C">
              <w:rPr>
                <w:rFonts w:ascii="Times New Roman" w:hAnsi="Times New Roman" w:cs="Times New Roman"/>
              </w:rPr>
              <w:t>, 8,0 кв.м.,5,6 кв.м.</w:t>
            </w:r>
          </w:p>
          <w:p w:rsidR="00627924" w:rsidRDefault="0062792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924" w:rsidRDefault="00CC0424" w:rsidP="00CC042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безвозмезд-ное пользование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924" w:rsidRDefault="00CC042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Семёновского района Нижегородской области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924" w:rsidRDefault="0062792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</w:t>
            </w:r>
          </w:p>
          <w:p w:rsidR="00627924" w:rsidRDefault="0062792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CC0424">
              <w:rPr>
                <w:rFonts w:ascii="Times New Roman" w:hAnsi="Times New Roman" w:cs="Times New Roman"/>
              </w:rPr>
              <w:t>23 мая 2006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627924" w:rsidRDefault="00627924" w:rsidP="00CC042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серия </w:t>
            </w:r>
            <w:r w:rsidR="00CC0424">
              <w:rPr>
                <w:rFonts w:ascii="Times New Roman" w:hAnsi="Times New Roman" w:cs="Times New Roman"/>
              </w:rPr>
              <w:t>52 –АБ №778174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924" w:rsidRDefault="00CC042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52-52-17/009/2006-123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924" w:rsidRDefault="00627924" w:rsidP="00CC042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CC0424">
              <w:rPr>
                <w:rFonts w:ascii="Times New Roman" w:hAnsi="Times New Roman" w:cs="Times New Roman"/>
              </w:rPr>
              <w:t>52-52-17/009/2006/123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924" w:rsidRDefault="0062792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Санитарно-эпи</w:t>
            </w:r>
            <w:r w:rsidR="005A0DD7">
              <w:rPr>
                <w:rFonts w:ascii="Times New Roman" w:hAnsi="Times New Roman" w:cs="Times New Roman"/>
              </w:rPr>
              <w:t xml:space="preserve">демиологическое заключение от </w:t>
            </w:r>
            <w:r w:rsidR="00083A54">
              <w:rPr>
                <w:rFonts w:ascii="Times New Roman" w:hAnsi="Times New Roman" w:cs="Times New Roman"/>
              </w:rPr>
              <w:t>29</w:t>
            </w:r>
            <w:r w:rsidR="005A0DD7">
              <w:rPr>
                <w:rFonts w:ascii="Times New Roman" w:hAnsi="Times New Roman" w:cs="Times New Roman"/>
              </w:rPr>
              <w:t>.1</w:t>
            </w:r>
            <w:r w:rsidR="00083A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.201</w:t>
            </w:r>
            <w:r w:rsidR="00083A5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627924" w:rsidRDefault="008E5992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</w:t>
            </w:r>
            <w:r w:rsidR="00083A54">
              <w:rPr>
                <w:rFonts w:ascii="Times New Roman" w:hAnsi="Times New Roman" w:cs="Times New Roman"/>
              </w:rPr>
              <w:t>08-398.</w:t>
            </w:r>
          </w:p>
          <w:p w:rsidR="00627924" w:rsidRDefault="0062792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о соответствии объекта защиты требованиям пожарной безопасности </w:t>
            </w:r>
          </w:p>
          <w:p w:rsidR="00627924" w:rsidRDefault="0062792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083A54">
              <w:rPr>
                <w:rFonts w:ascii="Times New Roman" w:hAnsi="Times New Roman" w:cs="Times New Roman"/>
              </w:rPr>
              <w:t xml:space="preserve"> </w:t>
            </w:r>
            <w:r w:rsidR="00C17008">
              <w:rPr>
                <w:rFonts w:ascii="Times New Roman" w:hAnsi="Times New Roman" w:cs="Times New Roman"/>
              </w:rPr>
              <w:t>16</w:t>
            </w:r>
            <w:r w:rsidR="00083A54">
              <w:rPr>
                <w:rFonts w:ascii="Times New Roman" w:hAnsi="Times New Roman" w:cs="Times New Roman"/>
              </w:rPr>
              <w:t xml:space="preserve">.12.2016 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627924" w:rsidRDefault="00083A5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C17008">
              <w:rPr>
                <w:rFonts w:ascii="Times New Roman" w:hAnsi="Times New Roman" w:cs="Times New Roman"/>
              </w:rPr>
              <w:t>453/5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27924" w:rsidRDefault="0062792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27924"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924" w:rsidRDefault="00627924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924" w:rsidRDefault="0062792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(кв.м.)</w:t>
            </w:r>
          </w:p>
          <w:p w:rsidR="00627924" w:rsidRDefault="0062792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924" w:rsidRDefault="00627924" w:rsidP="001E435F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="001E435F">
              <w:rPr>
                <w:rFonts w:ascii="Times New Roman" w:hAnsi="Times New Roman" w:cs="Times New Roman"/>
              </w:rPr>
              <w:t xml:space="preserve">1269,1 </w:t>
            </w:r>
            <w:r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924" w:rsidRDefault="0062792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924" w:rsidRDefault="0062792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924" w:rsidRDefault="0062792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924" w:rsidRDefault="0062792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924" w:rsidRDefault="0062792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924" w:rsidRDefault="0062792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627924" w:rsidRDefault="00627924">
      <w:pPr>
        <w:pStyle w:val="ConsPlusNonformat"/>
        <w:jc w:val="center"/>
      </w:pPr>
    </w:p>
    <w:p w:rsidR="00627924" w:rsidRDefault="00627924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627924" w:rsidRDefault="00627924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627924" w:rsidRDefault="00627924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627924" w:rsidRDefault="00627924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627924" w:rsidRDefault="00627924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627924" w:rsidRDefault="00627924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Раздел  2.  Обеспечение  образовательной  деятельности  помещениями для медицинского обслуживания и питания</w:t>
      </w:r>
    </w:p>
    <w:p w:rsidR="00627924" w:rsidRDefault="00627924">
      <w:pPr>
        <w:pStyle w:val="ConsPlusNonformat"/>
        <w:ind w:firstLine="709"/>
        <w:jc w:val="center"/>
        <w:rPr>
          <w:rFonts w:ascii="Times New Roman" w:hAnsi="Times New Roman"/>
        </w:rPr>
      </w:pPr>
    </w:p>
    <w:tbl>
      <w:tblPr>
        <w:tblW w:w="0" w:type="auto"/>
        <w:tblInd w:w="59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5"/>
        <w:gridCol w:w="1470"/>
        <w:gridCol w:w="1995"/>
        <w:gridCol w:w="2220"/>
        <w:gridCol w:w="2565"/>
        <w:gridCol w:w="1980"/>
        <w:gridCol w:w="1785"/>
        <w:gridCol w:w="2355"/>
      </w:tblGrid>
      <w:tr w:rsidR="00627924">
        <w:trPr>
          <w:trHeight w:val="1280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924" w:rsidRDefault="00627924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924" w:rsidRDefault="00627924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Помещения для</w:t>
            </w:r>
            <w:r>
              <w:rPr>
                <w:sz w:val="18"/>
                <w:szCs w:val="18"/>
              </w:rPr>
              <w:br/>
              <w:t xml:space="preserve">медицинского </w:t>
            </w:r>
            <w:r>
              <w:rPr>
                <w:sz w:val="18"/>
                <w:szCs w:val="18"/>
              </w:rPr>
              <w:br/>
              <w:t xml:space="preserve">обслуживания </w:t>
            </w:r>
            <w:r>
              <w:rPr>
                <w:sz w:val="18"/>
                <w:szCs w:val="18"/>
              </w:rPr>
              <w:br/>
              <w:t xml:space="preserve">  и питания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924" w:rsidRDefault="00627924">
            <w:pPr>
              <w:pStyle w:val="ConsPlusCell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     </w:t>
            </w:r>
            <w:r>
              <w:rPr>
                <w:sz w:val="18"/>
                <w:szCs w:val="18"/>
              </w:rPr>
              <w:br/>
              <w:t>(местоположение) помещений с указанием  площади      (кв. м)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924" w:rsidRDefault="00627924">
            <w:pPr>
              <w:pStyle w:val="ConsPlusCell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Собственность или иное    </w:t>
            </w:r>
            <w:r>
              <w:rPr>
                <w:sz w:val="18"/>
                <w:szCs w:val="18"/>
              </w:rPr>
              <w:br/>
              <w:t>вещное право (оперативное  управление, хозяйственное ведение), аренда, субаренда,</w:t>
            </w:r>
            <w:r>
              <w:rPr>
                <w:sz w:val="18"/>
                <w:szCs w:val="18"/>
              </w:rPr>
              <w:br/>
              <w:t>безвозмездное пользование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924" w:rsidRDefault="00627924">
            <w:pPr>
              <w:pStyle w:val="ConsPlusCell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 </w:t>
            </w:r>
            <w:r>
              <w:rPr>
                <w:sz w:val="18"/>
                <w:szCs w:val="18"/>
              </w:rPr>
              <w:br/>
              <w:t>собственника (арендодателя,</w:t>
            </w:r>
            <w:r>
              <w:rPr>
                <w:sz w:val="18"/>
                <w:szCs w:val="18"/>
              </w:rPr>
              <w:br/>
              <w:t xml:space="preserve">ссудодателя) объекта    </w:t>
            </w:r>
            <w:r>
              <w:rPr>
                <w:sz w:val="18"/>
                <w:szCs w:val="18"/>
              </w:rPr>
              <w:br/>
              <w:t xml:space="preserve"> недвижимого  имущества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924" w:rsidRDefault="00627924">
            <w:pPr>
              <w:pStyle w:val="ConsPlusCell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 -  основание   возникновения права     (указываются </w:t>
            </w:r>
            <w:r>
              <w:rPr>
                <w:sz w:val="18"/>
                <w:szCs w:val="18"/>
              </w:rPr>
              <w:br/>
              <w:t xml:space="preserve">реквизиты и  сроки     </w:t>
            </w:r>
            <w:r>
              <w:rPr>
                <w:sz w:val="18"/>
                <w:szCs w:val="18"/>
              </w:rPr>
              <w:br/>
              <w:t xml:space="preserve">  действия)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924" w:rsidRDefault="00627924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Кадастровый (или     условный) номер    объекта   </w:t>
            </w:r>
            <w:r>
              <w:rPr>
                <w:sz w:val="18"/>
                <w:szCs w:val="18"/>
              </w:rPr>
              <w:br/>
              <w:t>недвижимости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924" w:rsidRDefault="00627924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записи  </w:t>
            </w:r>
            <w:r>
              <w:rPr>
                <w:sz w:val="18"/>
                <w:szCs w:val="18"/>
              </w:rPr>
              <w:br/>
              <w:t xml:space="preserve"> регистрации   </w:t>
            </w:r>
            <w:r>
              <w:rPr>
                <w:sz w:val="18"/>
                <w:szCs w:val="18"/>
              </w:rPr>
              <w:br/>
              <w:t xml:space="preserve">   в Едином    </w:t>
            </w:r>
            <w:r>
              <w:rPr>
                <w:sz w:val="18"/>
                <w:szCs w:val="18"/>
              </w:rPr>
              <w:br/>
              <w:t>государственном</w:t>
            </w:r>
            <w:r>
              <w:rPr>
                <w:sz w:val="18"/>
                <w:szCs w:val="18"/>
              </w:rPr>
              <w:br/>
              <w:t xml:space="preserve">реестре права  </w:t>
            </w:r>
            <w:r>
              <w:rPr>
                <w:sz w:val="18"/>
                <w:szCs w:val="18"/>
              </w:rPr>
              <w:br/>
              <w:t xml:space="preserve">на недвижимое  </w:t>
            </w:r>
            <w:r>
              <w:rPr>
                <w:sz w:val="18"/>
                <w:szCs w:val="18"/>
              </w:rPr>
              <w:br/>
              <w:t xml:space="preserve">  имущество    </w:t>
            </w:r>
            <w:r>
              <w:rPr>
                <w:sz w:val="18"/>
                <w:szCs w:val="18"/>
              </w:rPr>
              <w:br/>
              <w:t>и сделок с ним</w:t>
            </w:r>
          </w:p>
        </w:tc>
      </w:tr>
      <w:tr w:rsidR="00627924"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924" w:rsidRDefault="00627924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924" w:rsidRDefault="00627924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924" w:rsidRDefault="00627924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924" w:rsidRDefault="00627924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924" w:rsidRDefault="00627924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924" w:rsidRDefault="00627924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924" w:rsidRDefault="00627924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924" w:rsidRDefault="00627924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627924"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924" w:rsidRDefault="00627924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924" w:rsidRDefault="00627924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Помещения для</w:t>
            </w:r>
            <w:r>
              <w:rPr>
                <w:sz w:val="18"/>
                <w:szCs w:val="18"/>
              </w:rPr>
              <w:br/>
              <w:t xml:space="preserve">медицинского </w:t>
            </w:r>
            <w:r>
              <w:rPr>
                <w:sz w:val="18"/>
                <w:szCs w:val="18"/>
              </w:rPr>
              <w:br/>
              <w:t xml:space="preserve">обслуживания </w:t>
            </w:r>
            <w:r>
              <w:rPr>
                <w:sz w:val="18"/>
                <w:szCs w:val="18"/>
              </w:rPr>
              <w:br/>
              <w:t xml:space="preserve">обучающихся, </w:t>
            </w:r>
            <w:r>
              <w:rPr>
                <w:sz w:val="18"/>
                <w:szCs w:val="18"/>
              </w:rPr>
              <w:br/>
              <w:t>воспитанников</w:t>
            </w:r>
            <w:r>
              <w:rPr>
                <w:sz w:val="18"/>
                <w:szCs w:val="18"/>
              </w:rPr>
              <w:br/>
              <w:t>и работников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924" w:rsidRDefault="0062792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  <w:p w:rsidR="00327C87" w:rsidRDefault="00327C87" w:rsidP="00327C87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606607</w:t>
            </w:r>
          </w:p>
          <w:p w:rsidR="00327C87" w:rsidRDefault="00327C87" w:rsidP="00327C87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Нижегородская область, город Семёнов, деревня Шалдёжка, улица Центральная, дом 63.</w:t>
            </w:r>
          </w:p>
          <w:p w:rsidR="00327C87" w:rsidRDefault="00327C87" w:rsidP="00327C87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  <w:p w:rsidR="00327C87" w:rsidRDefault="00327C87" w:rsidP="00327C87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врача-11,2 кв.м., процедурный кабинет-13,8 кв.м, 2 комнаты изолятора с </w:t>
            </w:r>
            <w:r>
              <w:rPr>
                <w:rFonts w:ascii="Times New Roman" w:hAnsi="Times New Roman" w:cs="Times New Roman"/>
              </w:rPr>
              <w:lastRenderedPageBreak/>
              <w:t>санузлом 7,9 и 12,3 кв.м, санузел для персонала-1,6 кв.м.</w:t>
            </w:r>
          </w:p>
          <w:p w:rsidR="00327C87" w:rsidRDefault="00327C87" w:rsidP="00327C87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Приёмное отделение:</w:t>
            </w:r>
          </w:p>
          <w:p w:rsidR="00327C87" w:rsidRDefault="00327C87" w:rsidP="00327C87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Тамбур –приёмник-7,5 кв.м, кабинет мед.осмотра- 7,7 кв.м, помещение для сан.обработки-2,4 кв.м, 2 санузла с душевыми 4,6 и 5,9 кв.м, 2 палаты изолятора 8,4 и 7,6 кв.м.</w:t>
            </w:r>
          </w:p>
          <w:p w:rsidR="00327C87" w:rsidRDefault="00327C87" w:rsidP="00327C87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  <w:p w:rsidR="00627924" w:rsidRDefault="0062792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  <w:p w:rsidR="00627924" w:rsidRDefault="00627924" w:rsidP="00327C87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924" w:rsidRDefault="00327C87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Безвозмездное пользование</w:t>
            </w: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924" w:rsidRDefault="00327C87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Семёновского района Нижегородской области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C87" w:rsidRDefault="00327C87" w:rsidP="00327C87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</w:t>
            </w:r>
          </w:p>
          <w:p w:rsidR="00327C87" w:rsidRDefault="00327C87" w:rsidP="00327C87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23 мая 2006 г.</w:t>
            </w:r>
          </w:p>
          <w:p w:rsidR="00627924" w:rsidRDefault="00327C87" w:rsidP="00327C87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52 –АБ №778174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924" w:rsidRDefault="00327C87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52-52-17/009/2006-123</w:t>
            </w:r>
          </w:p>
        </w:tc>
        <w:tc>
          <w:tcPr>
            <w:tcW w:w="2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924" w:rsidRDefault="00327C87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52-52-17/009/2006-123</w:t>
            </w:r>
          </w:p>
        </w:tc>
      </w:tr>
      <w:tr w:rsidR="00627924"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924" w:rsidRDefault="00627924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924" w:rsidRDefault="00627924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Помещения для</w:t>
            </w:r>
            <w:r>
              <w:rPr>
                <w:sz w:val="18"/>
                <w:szCs w:val="18"/>
              </w:rPr>
              <w:br/>
              <w:t xml:space="preserve">питания      </w:t>
            </w:r>
            <w:r>
              <w:rPr>
                <w:sz w:val="18"/>
                <w:szCs w:val="18"/>
              </w:rPr>
              <w:br/>
              <w:t xml:space="preserve">обучающихся, </w:t>
            </w:r>
            <w:r>
              <w:rPr>
                <w:sz w:val="18"/>
                <w:szCs w:val="18"/>
              </w:rPr>
              <w:br/>
              <w:t>воспитанников</w:t>
            </w:r>
            <w:r>
              <w:rPr>
                <w:sz w:val="18"/>
                <w:szCs w:val="18"/>
              </w:rPr>
              <w:br/>
              <w:t>и работников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C87" w:rsidRDefault="00327C87" w:rsidP="00327C87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606607</w:t>
            </w:r>
          </w:p>
          <w:p w:rsidR="00327C87" w:rsidRDefault="00327C87" w:rsidP="00327C87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Нижегородская область, город Семёнов, деревня Шалдёжка, улица Центральная, дом 63.</w:t>
            </w:r>
          </w:p>
          <w:p w:rsidR="00327C87" w:rsidRDefault="00327C87" w:rsidP="00327C87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  <w:p w:rsidR="00327C87" w:rsidRDefault="00327C87" w:rsidP="00327C87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Горячий цех-26,4 кв.м</w:t>
            </w:r>
          </w:p>
          <w:p w:rsidR="00327C87" w:rsidRDefault="00327C87" w:rsidP="00327C87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цех сырой продукции-13,2 кв.м,</w:t>
            </w:r>
          </w:p>
          <w:p w:rsidR="00327C87" w:rsidRDefault="00327C87" w:rsidP="00327C87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кладовые сухих продуктов 13,6 и 4,2 кв.м, </w:t>
            </w:r>
          </w:p>
          <w:p w:rsidR="00327C87" w:rsidRDefault="00327C87" w:rsidP="00327C87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кладовая для овощей-7,6 кв.м,</w:t>
            </w:r>
          </w:p>
          <w:p w:rsidR="00327C87" w:rsidRDefault="00327C87" w:rsidP="00327C87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раздевалка для персонала-5,7 кв.м.,</w:t>
            </w:r>
          </w:p>
          <w:p w:rsidR="00327C87" w:rsidRDefault="00327C87" w:rsidP="00327C87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для хранения уборочного инвентаря- 5,5 кв.м.;</w:t>
            </w:r>
          </w:p>
          <w:p w:rsidR="00327C87" w:rsidRDefault="00327C87" w:rsidP="00327C87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санузел для персонала </w:t>
            </w:r>
          </w:p>
          <w:p w:rsidR="00327C87" w:rsidRDefault="00327C87" w:rsidP="00327C87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туалетная и душевая)- 4 кв.м.</w:t>
            </w:r>
          </w:p>
          <w:p w:rsidR="00327C87" w:rsidRDefault="00327C87" w:rsidP="00327C87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  <w:p w:rsidR="00627924" w:rsidRDefault="00627924" w:rsidP="00327C87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924" w:rsidRDefault="00327C87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924" w:rsidRDefault="00327C87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Семёновского района Нижегородской области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C87" w:rsidRDefault="00327C87" w:rsidP="00327C87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</w:t>
            </w:r>
          </w:p>
          <w:p w:rsidR="00327C87" w:rsidRDefault="00327C87" w:rsidP="00327C87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23 мая 2006 г.</w:t>
            </w:r>
          </w:p>
          <w:p w:rsidR="00627924" w:rsidRDefault="00327C87" w:rsidP="00327C87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52 –АБ №778174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924" w:rsidRDefault="00327C87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52-52-17/009/2006-123</w:t>
            </w:r>
          </w:p>
        </w:tc>
        <w:tc>
          <w:tcPr>
            <w:tcW w:w="2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924" w:rsidRDefault="00327C87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52-52-17/009/2006-123</w:t>
            </w:r>
          </w:p>
        </w:tc>
      </w:tr>
    </w:tbl>
    <w:p w:rsidR="00627924" w:rsidRDefault="00627924">
      <w:pPr>
        <w:pStyle w:val="ConsPlusNonformat"/>
        <w:jc w:val="center"/>
      </w:pPr>
    </w:p>
    <w:p w:rsidR="00627924" w:rsidRDefault="0062792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627924" w:rsidRDefault="00627924">
      <w:pPr>
        <w:pStyle w:val="ConsPlusNonformat"/>
        <w:jc w:val="center"/>
      </w:pPr>
    </w:p>
    <w:p w:rsidR="00627924" w:rsidRDefault="00627924">
      <w:pPr>
        <w:pStyle w:val="ConsPlusNonformat"/>
        <w:jc w:val="center"/>
      </w:pPr>
    </w:p>
    <w:p w:rsidR="00627924" w:rsidRDefault="00627924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</w:rPr>
        <w:t>Раздел 3. Обеспечение образовательного процесса оборудованными учебными кабинетами,  объектами  для  проведения  практических  занятий,</w:t>
      </w:r>
    </w:p>
    <w:p w:rsidR="00627924" w:rsidRDefault="00627924">
      <w:pPr>
        <w:pStyle w:val="ConsPlusNonformat"/>
        <w:ind w:right="-144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объектами физической культуры и спорта по заявленным к лицензированию образовательным программам</w:t>
      </w:r>
    </w:p>
    <w:p w:rsidR="00627924" w:rsidRDefault="00627924">
      <w:pPr>
        <w:pStyle w:val="ConsPlusNonformat"/>
        <w:ind w:right="-1446"/>
        <w:jc w:val="center"/>
        <w:rPr>
          <w:rFonts w:ascii="Times New Roman" w:hAnsi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5"/>
        <w:gridCol w:w="3405"/>
        <w:gridCol w:w="2845"/>
        <w:gridCol w:w="3118"/>
        <w:gridCol w:w="2127"/>
        <w:gridCol w:w="2074"/>
      </w:tblGrid>
      <w:tr w:rsidR="0062792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924" w:rsidRDefault="00627924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 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924" w:rsidRDefault="00627924">
            <w:pPr>
              <w:pStyle w:val="ConsPlusCell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Уровень, ступень, вид образовательной    </w:t>
            </w:r>
            <w:r>
              <w:rPr>
                <w:sz w:val="18"/>
                <w:szCs w:val="18"/>
              </w:rPr>
              <w:br/>
              <w:t xml:space="preserve"> программы (основная/ дополнительная),    направление подготовки, специальность,    профессия, наименование предмета,</w:t>
            </w:r>
            <w:r>
              <w:rPr>
                <w:sz w:val="18"/>
                <w:szCs w:val="18"/>
              </w:rPr>
              <w:br/>
              <w:t>дисциплины (модуля) в  соответствии с учебным планом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924" w:rsidRDefault="00627924">
            <w:pPr>
              <w:pStyle w:val="ConsPlusCell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    оборудованных   </w:t>
            </w:r>
            <w:r>
              <w:rPr>
                <w:sz w:val="18"/>
                <w:szCs w:val="18"/>
              </w:rPr>
              <w:br/>
              <w:t xml:space="preserve">учебных кабинетов, объектов  для проведения практических занятий, объектов физической культуры и спорта  с перечнем основного     </w:t>
            </w:r>
            <w:r>
              <w:rPr>
                <w:sz w:val="18"/>
                <w:szCs w:val="18"/>
              </w:rPr>
              <w:br/>
              <w:t>оборудования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924" w:rsidRDefault="00627924">
            <w:pPr>
              <w:pStyle w:val="ConsPlusCell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(местоположение) учебных кабинетов, объектов для проведения практических занятий,  </w:t>
            </w:r>
            <w:r>
              <w:rPr>
                <w:sz w:val="18"/>
                <w:szCs w:val="18"/>
              </w:rPr>
              <w:br/>
              <w:t xml:space="preserve">объектов физической культуры и спорта (с указанием номера     </w:t>
            </w:r>
            <w:r>
              <w:rPr>
                <w:sz w:val="18"/>
                <w:szCs w:val="18"/>
              </w:rPr>
              <w:br/>
              <w:t xml:space="preserve">помещения в соответствии </w:t>
            </w:r>
            <w:r>
              <w:rPr>
                <w:sz w:val="18"/>
                <w:szCs w:val="18"/>
              </w:rPr>
              <w:br/>
              <w:t xml:space="preserve"> с документами бюро технической       </w:t>
            </w:r>
            <w:r>
              <w:rPr>
                <w:sz w:val="18"/>
                <w:szCs w:val="18"/>
              </w:rPr>
              <w:br/>
              <w:t>инвентаризации)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924" w:rsidRDefault="00627924">
            <w:pPr>
              <w:pStyle w:val="ConsPlusCell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Собственность  </w:t>
            </w:r>
            <w:r>
              <w:rPr>
                <w:sz w:val="18"/>
                <w:szCs w:val="18"/>
              </w:rPr>
              <w:br/>
              <w:t xml:space="preserve">или иное вещное </w:t>
            </w:r>
            <w:r>
              <w:rPr>
                <w:sz w:val="18"/>
                <w:szCs w:val="18"/>
              </w:rPr>
              <w:br/>
              <w:t xml:space="preserve">право (оперативное  </w:t>
            </w:r>
            <w:r>
              <w:rPr>
                <w:sz w:val="18"/>
                <w:szCs w:val="18"/>
              </w:rPr>
              <w:br/>
              <w:t xml:space="preserve">управление, хозяйственное  </w:t>
            </w:r>
            <w:r>
              <w:rPr>
                <w:sz w:val="18"/>
                <w:szCs w:val="18"/>
              </w:rPr>
              <w:br/>
              <w:t xml:space="preserve">ведение), аренда,     </w:t>
            </w:r>
            <w:r>
              <w:rPr>
                <w:sz w:val="18"/>
                <w:szCs w:val="18"/>
              </w:rPr>
              <w:br/>
              <w:t xml:space="preserve"> субаренда,   безвозмездное  </w:t>
            </w:r>
            <w:r>
              <w:rPr>
                <w:sz w:val="18"/>
                <w:szCs w:val="18"/>
              </w:rPr>
              <w:br/>
              <w:t xml:space="preserve"> пользование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924" w:rsidRDefault="00627924">
            <w:pPr>
              <w:pStyle w:val="ConsPlusCell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 -  </w:t>
            </w:r>
            <w:r>
              <w:rPr>
                <w:sz w:val="18"/>
                <w:szCs w:val="18"/>
              </w:rPr>
              <w:br/>
              <w:t xml:space="preserve">основание   возникновения права    (указываются реквизиты и сроки    </w:t>
            </w:r>
            <w:r>
              <w:rPr>
                <w:sz w:val="18"/>
                <w:szCs w:val="18"/>
              </w:rPr>
              <w:br/>
              <w:t>действия)</w:t>
            </w:r>
          </w:p>
        </w:tc>
      </w:tr>
      <w:tr w:rsidR="00627924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924" w:rsidRDefault="00627924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924" w:rsidRDefault="00627924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924" w:rsidRDefault="00627924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924" w:rsidRDefault="00627924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924" w:rsidRDefault="00627924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924" w:rsidRDefault="00627924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627924" w:rsidTr="000F56B0">
        <w:trPr>
          <w:trHeight w:val="5950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924" w:rsidRDefault="00627924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C87" w:rsidRDefault="00627924" w:rsidP="00327C87">
            <w:pPr>
              <w:pStyle w:val="ConsPlusCell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27C87">
              <w:rPr>
                <w:sz w:val="18"/>
                <w:szCs w:val="18"/>
              </w:rPr>
              <w:t>Дополнительная общеобразовательная программа</w:t>
            </w:r>
          </w:p>
          <w:p w:rsidR="00627924" w:rsidRDefault="00627924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2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924" w:rsidRDefault="00627924">
            <w:pPr>
              <w:pStyle w:val="ConsPlusCell"/>
              <w:snapToGrid w:val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Группа № 1:</w:t>
            </w:r>
          </w:p>
          <w:p w:rsidR="000D31EA" w:rsidRDefault="000D31EA">
            <w:pPr>
              <w:pStyle w:val="ConsPlusCell"/>
              <w:snapToGrid w:val="0"/>
              <w:rPr>
                <w:sz w:val="18"/>
                <w:szCs w:val="18"/>
                <w:u w:val="single"/>
              </w:rPr>
            </w:pPr>
          </w:p>
          <w:p w:rsidR="00E141C2" w:rsidRPr="000D31EA" w:rsidRDefault="00E141C2" w:rsidP="00E14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1EA">
              <w:rPr>
                <w:rFonts w:ascii="Times New Roman" w:hAnsi="Times New Roman" w:cs="Times New Roman"/>
                <w:sz w:val="20"/>
                <w:szCs w:val="20"/>
              </w:rPr>
              <w:t xml:space="preserve">-1 шкаф, 1 кресло, 3 тумбочки, 6 столов, 1 диван, 1 ЖК телевизор, 1 пианино, 14 детских стульев, 5 книжных шкафов, 3 игровых стола, игрушки, книги, канцтовары, </w:t>
            </w:r>
            <w:r w:rsidR="00176CB6">
              <w:rPr>
                <w:rFonts w:ascii="Times New Roman" w:hAnsi="Times New Roman" w:cs="Times New Roman"/>
                <w:sz w:val="20"/>
                <w:szCs w:val="20"/>
              </w:rPr>
              <w:t xml:space="preserve">мягкие </w:t>
            </w:r>
            <w:r w:rsidRPr="000D31EA">
              <w:rPr>
                <w:rFonts w:ascii="Times New Roman" w:hAnsi="Times New Roman" w:cs="Times New Roman"/>
                <w:sz w:val="20"/>
                <w:szCs w:val="20"/>
              </w:rPr>
              <w:t xml:space="preserve">игровые модули </w:t>
            </w:r>
            <w:r w:rsidR="000D31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31EA">
              <w:rPr>
                <w:rFonts w:ascii="Times New Roman" w:hAnsi="Times New Roman" w:cs="Times New Roman"/>
                <w:sz w:val="20"/>
                <w:szCs w:val="20"/>
              </w:rPr>
              <w:t>в ассортименте;</w:t>
            </w:r>
          </w:p>
          <w:p w:rsidR="00E141C2" w:rsidRDefault="00E141C2">
            <w:pPr>
              <w:pStyle w:val="ConsPlusCell"/>
              <w:snapToGrid w:val="0"/>
              <w:rPr>
                <w:sz w:val="18"/>
                <w:szCs w:val="18"/>
              </w:rPr>
            </w:pPr>
          </w:p>
          <w:p w:rsidR="00E141C2" w:rsidRDefault="00E141C2">
            <w:pPr>
              <w:pStyle w:val="ConsPlusCell"/>
              <w:snapToGrid w:val="0"/>
              <w:rPr>
                <w:sz w:val="18"/>
                <w:szCs w:val="18"/>
              </w:rPr>
            </w:pPr>
          </w:p>
          <w:p w:rsidR="00627924" w:rsidRDefault="00627924">
            <w:pPr>
              <w:pStyle w:val="ConsPlusCell"/>
              <w:snapToGrid w:val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Группа № 2:</w:t>
            </w:r>
          </w:p>
          <w:p w:rsidR="000D31EA" w:rsidRDefault="000D31EA">
            <w:pPr>
              <w:pStyle w:val="ConsPlusCell"/>
              <w:snapToGrid w:val="0"/>
              <w:rPr>
                <w:sz w:val="18"/>
                <w:szCs w:val="18"/>
                <w:u w:val="single"/>
              </w:rPr>
            </w:pPr>
          </w:p>
          <w:p w:rsidR="000D31EA" w:rsidRPr="000D31EA" w:rsidRDefault="000D31EA" w:rsidP="000D3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1EA">
              <w:rPr>
                <w:rFonts w:ascii="Times New Roman" w:hAnsi="Times New Roman" w:cs="Times New Roman"/>
                <w:sz w:val="18"/>
                <w:szCs w:val="18"/>
              </w:rPr>
              <w:t>- 1 диван, 1 письменный стол,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54B45">
              <w:rPr>
                <w:rFonts w:ascii="Times New Roman" w:hAnsi="Times New Roman" w:cs="Times New Roman"/>
                <w:sz w:val="18"/>
                <w:szCs w:val="18"/>
              </w:rPr>
              <w:t xml:space="preserve">4 кресла, 4 парты,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D31EA">
              <w:rPr>
                <w:rFonts w:ascii="Times New Roman" w:hAnsi="Times New Roman" w:cs="Times New Roman"/>
                <w:sz w:val="18"/>
                <w:szCs w:val="18"/>
              </w:rPr>
              <w:t xml:space="preserve"> ЖК телевизор, 1 ДВД-проигрыватель, 5 книжных шкафа, 3 стола, 14 стульев, стеллаж, музыкальный центр, книги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F56B0">
              <w:rPr>
                <w:rFonts w:ascii="Times New Roman" w:hAnsi="Times New Roman" w:cs="Times New Roman"/>
                <w:sz w:val="18"/>
                <w:szCs w:val="18"/>
              </w:rPr>
              <w:t xml:space="preserve">,наглядные пособия, технические средства обучения, </w:t>
            </w:r>
            <w:r w:rsidRPr="000D31EA">
              <w:rPr>
                <w:rFonts w:ascii="Times New Roman" w:hAnsi="Times New Roman" w:cs="Times New Roman"/>
                <w:sz w:val="18"/>
                <w:szCs w:val="18"/>
              </w:rPr>
              <w:t>канцтовары- в ассортименте;</w:t>
            </w:r>
          </w:p>
          <w:p w:rsidR="000D31EA" w:rsidRDefault="000D31EA">
            <w:pPr>
              <w:pStyle w:val="ConsPlusCell"/>
              <w:snapToGrid w:val="0"/>
              <w:rPr>
                <w:sz w:val="18"/>
                <w:szCs w:val="18"/>
                <w:u w:val="single"/>
              </w:rPr>
            </w:pPr>
          </w:p>
          <w:p w:rsidR="000D31EA" w:rsidRDefault="000D31EA">
            <w:pPr>
              <w:pStyle w:val="ConsPlusCell"/>
              <w:snapToGrid w:val="0"/>
              <w:rPr>
                <w:sz w:val="18"/>
                <w:szCs w:val="18"/>
                <w:u w:val="single"/>
              </w:rPr>
            </w:pPr>
          </w:p>
          <w:p w:rsidR="000D31EA" w:rsidRDefault="000D31EA">
            <w:pPr>
              <w:pStyle w:val="ConsPlusCell"/>
              <w:snapToGrid w:val="0"/>
              <w:rPr>
                <w:sz w:val="18"/>
                <w:szCs w:val="18"/>
                <w:u w:val="single"/>
              </w:rPr>
            </w:pPr>
          </w:p>
          <w:p w:rsidR="000D31EA" w:rsidRDefault="000D31EA">
            <w:pPr>
              <w:pStyle w:val="ConsPlusCell"/>
              <w:snapToGrid w:val="0"/>
              <w:rPr>
                <w:sz w:val="18"/>
                <w:szCs w:val="18"/>
                <w:u w:val="single"/>
              </w:rPr>
            </w:pPr>
          </w:p>
          <w:p w:rsidR="000D31EA" w:rsidRDefault="000D31EA">
            <w:pPr>
              <w:pStyle w:val="ConsPlusCell"/>
              <w:snapToGrid w:val="0"/>
              <w:rPr>
                <w:sz w:val="18"/>
                <w:szCs w:val="18"/>
                <w:u w:val="single"/>
              </w:rPr>
            </w:pPr>
          </w:p>
          <w:p w:rsidR="000D31EA" w:rsidRDefault="000D31EA">
            <w:pPr>
              <w:pStyle w:val="ConsPlusCell"/>
              <w:snapToGrid w:val="0"/>
              <w:rPr>
                <w:sz w:val="18"/>
                <w:szCs w:val="18"/>
                <w:u w:val="single"/>
              </w:rPr>
            </w:pPr>
          </w:p>
          <w:p w:rsidR="00541AE8" w:rsidRDefault="00541AE8">
            <w:pPr>
              <w:pStyle w:val="ConsPlusCell"/>
              <w:snapToGrid w:val="0"/>
              <w:rPr>
                <w:sz w:val="18"/>
                <w:szCs w:val="18"/>
                <w:u w:val="single"/>
              </w:rPr>
            </w:pPr>
          </w:p>
          <w:p w:rsidR="000D31EA" w:rsidRDefault="000D31EA">
            <w:pPr>
              <w:pStyle w:val="ConsPlusCell"/>
              <w:snapToGrid w:val="0"/>
              <w:rPr>
                <w:sz w:val="18"/>
                <w:szCs w:val="18"/>
                <w:u w:val="single"/>
              </w:rPr>
            </w:pPr>
          </w:p>
          <w:p w:rsidR="00627924" w:rsidRDefault="00627924">
            <w:pPr>
              <w:pStyle w:val="ConsPlusCell"/>
              <w:snapToGrid w:val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lastRenderedPageBreak/>
              <w:t>Группа № 3:</w:t>
            </w:r>
          </w:p>
          <w:p w:rsidR="00627924" w:rsidRDefault="00627924">
            <w:pPr>
              <w:pStyle w:val="ConsPlusCell"/>
              <w:snapToGrid w:val="0"/>
              <w:rPr>
                <w:sz w:val="18"/>
                <w:szCs w:val="18"/>
              </w:rPr>
            </w:pPr>
          </w:p>
          <w:p w:rsidR="000D31EA" w:rsidRDefault="00627924" w:rsidP="000D3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D31EA" w:rsidRPr="000D31EA">
              <w:rPr>
                <w:rFonts w:ascii="Times New Roman" w:hAnsi="Times New Roman" w:cs="Times New Roman"/>
                <w:sz w:val="18"/>
                <w:szCs w:val="18"/>
              </w:rPr>
              <w:t>- 1 диван,</w:t>
            </w:r>
            <w:r w:rsidR="00F612EA">
              <w:rPr>
                <w:rFonts w:ascii="Times New Roman" w:hAnsi="Times New Roman" w:cs="Times New Roman"/>
                <w:sz w:val="18"/>
                <w:szCs w:val="18"/>
              </w:rPr>
              <w:t xml:space="preserve">3 кресла, </w:t>
            </w:r>
            <w:r w:rsidR="000D31EA" w:rsidRPr="000D31EA">
              <w:rPr>
                <w:rFonts w:ascii="Times New Roman" w:hAnsi="Times New Roman" w:cs="Times New Roman"/>
                <w:sz w:val="18"/>
                <w:szCs w:val="18"/>
              </w:rPr>
              <w:t>1 письменный стол,  1 ЖК телевизор, шкаф книжный,  4 стола,</w:t>
            </w:r>
            <w:r w:rsidR="00F612EA">
              <w:rPr>
                <w:rFonts w:ascii="Times New Roman" w:hAnsi="Times New Roman" w:cs="Times New Roman"/>
                <w:sz w:val="18"/>
                <w:szCs w:val="18"/>
              </w:rPr>
              <w:t xml:space="preserve"> 5 парт, </w:t>
            </w:r>
            <w:r w:rsidR="00C25A9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0D31EA" w:rsidRPr="000D31EA">
              <w:rPr>
                <w:rFonts w:ascii="Times New Roman" w:hAnsi="Times New Roman" w:cs="Times New Roman"/>
                <w:sz w:val="18"/>
                <w:szCs w:val="18"/>
              </w:rPr>
              <w:t xml:space="preserve"> стульев;</w:t>
            </w:r>
            <w:r w:rsidR="00C25A91">
              <w:rPr>
                <w:rFonts w:ascii="Times New Roman" w:hAnsi="Times New Roman" w:cs="Times New Roman"/>
                <w:sz w:val="18"/>
                <w:szCs w:val="18"/>
              </w:rPr>
              <w:t xml:space="preserve"> книги, </w:t>
            </w:r>
            <w:r w:rsidR="000F56B0">
              <w:rPr>
                <w:rFonts w:ascii="Times New Roman" w:hAnsi="Times New Roman" w:cs="Times New Roman"/>
                <w:sz w:val="18"/>
                <w:szCs w:val="18"/>
              </w:rPr>
              <w:t xml:space="preserve">наглядные пособия, технические средства обучения, </w:t>
            </w:r>
            <w:r w:rsidR="00C25A91">
              <w:rPr>
                <w:rFonts w:ascii="Times New Roman" w:hAnsi="Times New Roman" w:cs="Times New Roman"/>
                <w:sz w:val="18"/>
                <w:szCs w:val="18"/>
              </w:rPr>
              <w:t>канцтовары- в ассортименте</w:t>
            </w:r>
          </w:p>
          <w:p w:rsidR="00627924" w:rsidRDefault="00627924">
            <w:pPr>
              <w:pStyle w:val="ConsPlusCell"/>
              <w:snapToGrid w:val="0"/>
              <w:rPr>
                <w:sz w:val="18"/>
                <w:szCs w:val="18"/>
              </w:rPr>
            </w:pPr>
          </w:p>
          <w:p w:rsidR="00627924" w:rsidRDefault="000F56B0">
            <w:pPr>
              <w:pStyle w:val="ConsPlusCell"/>
              <w:snapToGrid w:val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Музыкальный</w:t>
            </w:r>
            <w:r w:rsidR="00176CB6">
              <w:rPr>
                <w:sz w:val="18"/>
                <w:szCs w:val="18"/>
                <w:u w:val="single"/>
              </w:rPr>
              <w:t>,спортивный</w:t>
            </w:r>
            <w:r>
              <w:rPr>
                <w:sz w:val="18"/>
                <w:szCs w:val="18"/>
                <w:u w:val="single"/>
              </w:rPr>
              <w:t xml:space="preserve">  </w:t>
            </w:r>
            <w:r w:rsidR="00627924">
              <w:rPr>
                <w:sz w:val="18"/>
                <w:szCs w:val="18"/>
                <w:u w:val="single"/>
              </w:rPr>
              <w:t>зал:</w:t>
            </w:r>
          </w:p>
          <w:p w:rsidR="00627924" w:rsidRDefault="00C25A91">
            <w:pPr>
              <w:pStyle w:val="ConsPlusCell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176CB6" w:rsidRDefault="000F56B0" w:rsidP="00C25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Музыкальная зона: 1 </w:t>
            </w:r>
            <w:r w:rsidR="00C25A91" w:rsidRPr="00C25A91">
              <w:rPr>
                <w:rFonts w:ascii="Times New Roman" w:hAnsi="Times New Roman" w:cs="Times New Roman"/>
                <w:sz w:val="18"/>
                <w:szCs w:val="18"/>
              </w:rPr>
              <w:t>пианино, ЖК-телевизор, мягкая мебель-диван, 4 кресла, стол для переговоров (раздвижной), 12 стульев</w:t>
            </w:r>
            <w:r w:rsidR="00176CB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76CB6" w:rsidRDefault="00176CB6" w:rsidP="00C25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Спортивная зона: мягкие маты, мягкие модули в ассортименте, </w:t>
            </w:r>
            <w:r w:rsidR="00B10DD1">
              <w:rPr>
                <w:rFonts w:ascii="Times New Roman" w:hAnsi="Times New Roman" w:cs="Times New Roman"/>
                <w:sz w:val="18"/>
                <w:szCs w:val="18"/>
              </w:rPr>
              <w:t>мячи, коврики для занятий, шахматы.</w:t>
            </w:r>
          </w:p>
          <w:p w:rsidR="00176CB6" w:rsidRPr="00176CB6" w:rsidRDefault="00176CB6" w:rsidP="00C25A91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76CB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Кабинет «Безопасный интернет»:</w:t>
            </w:r>
          </w:p>
          <w:p w:rsidR="00176CB6" w:rsidRPr="00C25A91" w:rsidRDefault="00176CB6" w:rsidP="00C25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ноутбука, 3 стационарных компьютера, стол письменный, 2 парты, 1 офисное кресло, 5 стульев, музыкальный центр, проектор, экран для проектора, мягкие игровые модули в ассортименте.</w:t>
            </w:r>
          </w:p>
          <w:p w:rsidR="00C25A91" w:rsidRDefault="00C25A91">
            <w:pPr>
              <w:pStyle w:val="ConsPlusCell"/>
              <w:snapToGrid w:val="0"/>
              <w:rPr>
                <w:sz w:val="18"/>
                <w:szCs w:val="18"/>
              </w:rPr>
            </w:pPr>
          </w:p>
          <w:p w:rsidR="00627924" w:rsidRDefault="00627924">
            <w:pPr>
              <w:pStyle w:val="ConsPlusCell"/>
              <w:snapToGri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924" w:rsidRDefault="0062792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  <w:p w:rsidR="000D31EA" w:rsidRDefault="000D31EA" w:rsidP="000D31EA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606607</w:t>
            </w:r>
          </w:p>
          <w:p w:rsidR="000D31EA" w:rsidRDefault="000D31EA" w:rsidP="000D31EA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Нижегородская область, город Семёнов, деревня Шалдёжка, улица Центральная, дом 63.</w:t>
            </w:r>
          </w:p>
          <w:p w:rsidR="00627924" w:rsidRDefault="0062792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  <w:p w:rsidR="00627924" w:rsidRDefault="0062792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  <w:p w:rsidR="00627924" w:rsidRDefault="0062792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  <w:p w:rsidR="00627924" w:rsidRDefault="0062792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  <w:p w:rsidR="00627924" w:rsidRDefault="0062792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  <w:p w:rsidR="00627924" w:rsidRDefault="0062792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  <w:p w:rsidR="00627924" w:rsidRDefault="0062792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  <w:p w:rsidR="00627924" w:rsidRDefault="0062792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  <w:p w:rsidR="00627924" w:rsidRDefault="0062792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  <w:p w:rsidR="00627924" w:rsidRDefault="0062792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  <w:p w:rsidR="00627924" w:rsidRDefault="0062792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  <w:p w:rsidR="00627924" w:rsidRDefault="0062792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  <w:p w:rsidR="00627924" w:rsidRDefault="0062792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  <w:p w:rsidR="00627924" w:rsidRDefault="0062792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  <w:p w:rsidR="00627924" w:rsidRDefault="0062792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  <w:p w:rsidR="00627924" w:rsidRDefault="0062792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  <w:p w:rsidR="000D31EA" w:rsidRDefault="000D31EA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  <w:p w:rsidR="00627924" w:rsidRDefault="0062792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  <w:p w:rsidR="00627924" w:rsidRDefault="0062792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  <w:p w:rsidR="00541AE8" w:rsidRDefault="00541AE8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  <w:p w:rsidR="00627924" w:rsidRDefault="0062792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  <w:p w:rsidR="00627924" w:rsidRDefault="0062792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  <w:p w:rsidR="00627924" w:rsidRDefault="0062792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  <w:p w:rsidR="00627924" w:rsidRDefault="0062792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  <w:p w:rsidR="00627924" w:rsidRDefault="0062792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  <w:p w:rsidR="00627924" w:rsidRDefault="0062792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  <w:p w:rsidR="00627924" w:rsidRDefault="0062792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  <w:p w:rsidR="00627924" w:rsidRDefault="0062792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  <w:p w:rsidR="00627924" w:rsidRDefault="0062792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  <w:p w:rsidR="00627924" w:rsidRDefault="0062792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  <w:p w:rsidR="00627924" w:rsidRDefault="0062792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  <w:p w:rsidR="00627924" w:rsidRDefault="0062792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  <w:p w:rsidR="00627924" w:rsidRDefault="0062792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  <w:p w:rsidR="00627924" w:rsidRDefault="0062792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  <w:p w:rsidR="00627924" w:rsidRDefault="0062792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  <w:p w:rsidR="00627924" w:rsidRDefault="0062792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  <w:p w:rsidR="00627924" w:rsidRDefault="0062792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  <w:p w:rsidR="00627924" w:rsidRDefault="0062792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  <w:p w:rsidR="00627924" w:rsidRDefault="0062792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  <w:p w:rsidR="00627924" w:rsidRDefault="0062792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  <w:p w:rsidR="00627924" w:rsidRDefault="0062792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  <w:p w:rsidR="00627924" w:rsidRDefault="0062792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  <w:p w:rsidR="00627924" w:rsidRDefault="0062792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  <w:p w:rsidR="00627924" w:rsidRDefault="0062792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  <w:p w:rsidR="00627924" w:rsidRDefault="00627924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924" w:rsidRDefault="000D31EA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Безвозмездное пользование</w:t>
            </w:r>
          </w:p>
          <w:p w:rsidR="000D31EA" w:rsidRDefault="000D31EA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  <w:p w:rsidR="000D31EA" w:rsidRDefault="000D31EA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  <w:p w:rsidR="000D31EA" w:rsidRDefault="000D31EA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  <w:p w:rsidR="000D31EA" w:rsidRDefault="000D31EA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  <w:p w:rsidR="000D31EA" w:rsidRDefault="000D31EA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  <w:p w:rsidR="000D31EA" w:rsidRDefault="000D31EA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  <w:p w:rsidR="000D31EA" w:rsidRDefault="000D31EA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  <w:p w:rsidR="000D31EA" w:rsidRDefault="000D31EA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  <w:p w:rsidR="000D31EA" w:rsidRDefault="000D31EA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  <w:p w:rsidR="000D31EA" w:rsidRDefault="000D31EA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  <w:p w:rsidR="000D31EA" w:rsidRDefault="000D31EA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  <w:p w:rsidR="000D31EA" w:rsidRDefault="000D31EA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  <w:p w:rsidR="000D31EA" w:rsidRDefault="000D31EA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  <w:p w:rsidR="000D31EA" w:rsidRDefault="000D31EA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  <w:p w:rsidR="000D31EA" w:rsidRPr="000D31EA" w:rsidRDefault="000D31EA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EA" w:rsidRDefault="000D31EA" w:rsidP="000D31EA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</w:t>
            </w:r>
          </w:p>
          <w:p w:rsidR="000D31EA" w:rsidRDefault="000D31EA" w:rsidP="000D31EA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23 мая 2006 г.</w:t>
            </w:r>
          </w:p>
          <w:p w:rsidR="00627924" w:rsidRDefault="000D31EA" w:rsidP="000D31EA">
            <w:pPr>
              <w:pStyle w:val="ConsPlusCell"/>
              <w:snapToGrid w:val="0"/>
            </w:pPr>
            <w:r>
              <w:t>серия 52 –АБ №778174</w:t>
            </w:r>
          </w:p>
          <w:p w:rsidR="000D31EA" w:rsidRDefault="000D31EA" w:rsidP="000D31EA">
            <w:pPr>
              <w:pStyle w:val="ConsPlusCell"/>
              <w:snapToGrid w:val="0"/>
            </w:pPr>
          </w:p>
          <w:p w:rsidR="000D31EA" w:rsidRDefault="000D31EA" w:rsidP="000D31EA">
            <w:pPr>
              <w:pStyle w:val="ConsPlusCell"/>
              <w:snapToGrid w:val="0"/>
            </w:pPr>
          </w:p>
          <w:p w:rsidR="000D31EA" w:rsidRDefault="000D31EA" w:rsidP="000D31EA">
            <w:pPr>
              <w:pStyle w:val="ConsPlusCell"/>
              <w:snapToGrid w:val="0"/>
            </w:pPr>
          </w:p>
          <w:p w:rsidR="000D31EA" w:rsidRDefault="000D31EA" w:rsidP="000D31EA">
            <w:pPr>
              <w:pStyle w:val="ConsPlusCell"/>
              <w:snapToGrid w:val="0"/>
            </w:pPr>
          </w:p>
          <w:p w:rsidR="000D31EA" w:rsidRDefault="000D31EA" w:rsidP="000D31EA">
            <w:pPr>
              <w:pStyle w:val="ConsPlusCell"/>
              <w:snapToGrid w:val="0"/>
            </w:pPr>
          </w:p>
          <w:p w:rsidR="000D31EA" w:rsidRDefault="000D31EA" w:rsidP="000D31EA">
            <w:pPr>
              <w:pStyle w:val="ConsPlusCell"/>
              <w:snapToGrid w:val="0"/>
            </w:pPr>
          </w:p>
          <w:p w:rsidR="000D31EA" w:rsidRDefault="000D31EA" w:rsidP="000D31EA">
            <w:pPr>
              <w:pStyle w:val="ConsPlusCell"/>
              <w:snapToGrid w:val="0"/>
            </w:pPr>
          </w:p>
          <w:p w:rsidR="000D31EA" w:rsidRDefault="000D31EA" w:rsidP="000D31EA">
            <w:pPr>
              <w:pStyle w:val="ConsPlusCell"/>
              <w:snapToGrid w:val="0"/>
            </w:pPr>
          </w:p>
          <w:p w:rsidR="000D31EA" w:rsidRDefault="000D31EA" w:rsidP="000D31EA">
            <w:pPr>
              <w:pStyle w:val="ConsPlusCell"/>
              <w:snapToGrid w:val="0"/>
            </w:pPr>
          </w:p>
          <w:p w:rsidR="000D31EA" w:rsidRDefault="000D31EA" w:rsidP="000D31EA">
            <w:pPr>
              <w:pStyle w:val="ConsPlusCell"/>
              <w:snapToGrid w:val="0"/>
            </w:pPr>
          </w:p>
          <w:p w:rsidR="000D31EA" w:rsidRDefault="000D31EA" w:rsidP="00C17008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</w:tbl>
    <w:p w:rsidR="00627924" w:rsidRDefault="00627924">
      <w:pPr>
        <w:widowControl w:val="0"/>
        <w:autoSpaceDE w:val="0"/>
        <w:jc w:val="center"/>
      </w:pPr>
    </w:p>
    <w:p w:rsidR="00627924" w:rsidRDefault="00627924">
      <w:pPr>
        <w:pStyle w:val="ConsPlusNonformat"/>
        <w:rPr>
          <w:rFonts w:ascii="Times New Roman" w:hAnsi="Times New Roman" w:cs="Times New Roman"/>
          <w:sz w:val="18"/>
          <w:szCs w:val="18"/>
        </w:rPr>
      </w:pPr>
      <w:bookmarkStart w:id="1" w:name="_GoBack"/>
      <w:bookmarkEnd w:id="1"/>
    </w:p>
    <w:p w:rsidR="00627924" w:rsidRDefault="00627924">
      <w:pPr>
        <w:pStyle w:val="ConsPlusNonformat"/>
        <w:rPr>
          <w:rFonts w:ascii="Times New Roman" w:hAnsi="Times New Roman"/>
          <w:i/>
          <w:iCs/>
          <w:sz w:val="22"/>
          <w:szCs w:val="26"/>
          <w:u w:val="single"/>
        </w:rPr>
      </w:pPr>
    </w:p>
    <w:p w:rsidR="006E6DE6" w:rsidRDefault="000F56B0">
      <w:pPr>
        <w:pStyle w:val="ConsPlusNonformat"/>
        <w:rPr>
          <w:rFonts w:ascii="Times New Roman" w:hAnsi="Times New Roman"/>
          <w:i/>
          <w:iCs/>
          <w:sz w:val="22"/>
          <w:szCs w:val="26"/>
          <w:u w:val="single"/>
        </w:rPr>
      </w:pPr>
      <w:r>
        <w:rPr>
          <w:rFonts w:ascii="Times New Roman" w:hAnsi="Times New Roman"/>
          <w:i/>
          <w:iCs/>
          <w:sz w:val="22"/>
          <w:szCs w:val="26"/>
          <w:u w:val="single"/>
        </w:rPr>
        <w:t>Директор ГКУ «Социальный приют для детей и подростков городского округа «Семёновский»</w:t>
      </w:r>
      <w:r w:rsidR="00627924">
        <w:rPr>
          <w:rFonts w:ascii="Times New Roman" w:hAnsi="Times New Roman"/>
          <w:i/>
          <w:iCs/>
          <w:sz w:val="22"/>
          <w:szCs w:val="26"/>
        </w:rPr>
        <w:t xml:space="preserve">   ________________</w:t>
      </w:r>
      <w:r w:rsidR="00627924">
        <w:rPr>
          <w:rFonts w:ascii="Times New Roman" w:hAnsi="Times New Roman"/>
          <w:i/>
          <w:iCs/>
          <w:sz w:val="22"/>
          <w:szCs w:val="26"/>
          <w:u w:val="single"/>
        </w:rPr>
        <w:t>/</w:t>
      </w:r>
      <w:r w:rsidR="006E6DE6">
        <w:rPr>
          <w:rFonts w:ascii="Times New Roman" w:hAnsi="Times New Roman"/>
          <w:i/>
          <w:iCs/>
          <w:sz w:val="22"/>
          <w:szCs w:val="26"/>
          <w:u w:val="single"/>
        </w:rPr>
        <w:t>Южина Дарья Владимировна/</w:t>
      </w:r>
    </w:p>
    <w:p w:rsidR="00627924" w:rsidRDefault="006279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(наименование должности руководителя организации)  (подпись руководителя организации)  (фамилия, имя, отчество руководителя организации) </w:t>
      </w:r>
    </w:p>
    <w:p w:rsidR="00627924" w:rsidRDefault="006279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</w:t>
      </w:r>
    </w:p>
    <w:p w:rsidR="00627924" w:rsidRDefault="006279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</w:t>
      </w:r>
    </w:p>
    <w:p w:rsidR="00627924" w:rsidRDefault="00627924">
      <w:pPr>
        <w:pStyle w:val="ConsPlusNonformat"/>
      </w:pPr>
      <w:r>
        <w:t xml:space="preserve"> </w:t>
      </w:r>
    </w:p>
    <w:p w:rsidR="00627924" w:rsidRDefault="00627924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t xml:space="preserve">  М.П.</w:t>
      </w:r>
    </w:p>
    <w:sectPr w:rsidR="00627924" w:rsidSect="00982B21">
      <w:pgSz w:w="16838" w:h="11906" w:orient="landscape"/>
      <w:pgMar w:top="567" w:right="850" w:bottom="567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6740"/>
    <w:rsid w:val="000732B2"/>
    <w:rsid w:val="00083A54"/>
    <w:rsid w:val="000D31EA"/>
    <w:rsid w:val="000F56B0"/>
    <w:rsid w:val="0016598C"/>
    <w:rsid w:val="00176CB6"/>
    <w:rsid w:val="001E435F"/>
    <w:rsid w:val="001F4607"/>
    <w:rsid w:val="00250C07"/>
    <w:rsid w:val="002712FE"/>
    <w:rsid w:val="00327C87"/>
    <w:rsid w:val="00407880"/>
    <w:rsid w:val="004E70BC"/>
    <w:rsid w:val="0052737D"/>
    <w:rsid w:val="00541AE8"/>
    <w:rsid w:val="005A0DD7"/>
    <w:rsid w:val="00627924"/>
    <w:rsid w:val="006E6DE6"/>
    <w:rsid w:val="007326C6"/>
    <w:rsid w:val="007C3E15"/>
    <w:rsid w:val="00812A5E"/>
    <w:rsid w:val="00877E21"/>
    <w:rsid w:val="008E5992"/>
    <w:rsid w:val="00982B21"/>
    <w:rsid w:val="009A163C"/>
    <w:rsid w:val="009D5EA0"/>
    <w:rsid w:val="00A575EE"/>
    <w:rsid w:val="00B10DD1"/>
    <w:rsid w:val="00B6542E"/>
    <w:rsid w:val="00B742EE"/>
    <w:rsid w:val="00C17008"/>
    <w:rsid w:val="00C25A91"/>
    <w:rsid w:val="00C35717"/>
    <w:rsid w:val="00C96740"/>
    <w:rsid w:val="00CC0424"/>
    <w:rsid w:val="00CE6A6E"/>
    <w:rsid w:val="00D223EA"/>
    <w:rsid w:val="00D23764"/>
    <w:rsid w:val="00D300CA"/>
    <w:rsid w:val="00D71F08"/>
    <w:rsid w:val="00DD7540"/>
    <w:rsid w:val="00E141C2"/>
    <w:rsid w:val="00E54B45"/>
    <w:rsid w:val="00EB6914"/>
    <w:rsid w:val="00EE7EE1"/>
    <w:rsid w:val="00F612EA"/>
    <w:rsid w:val="00FD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21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982B21"/>
  </w:style>
  <w:style w:type="character" w:customStyle="1" w:styleId="Absatz-Standardschriftart">
    <w:name w:val="Absatz-Standardschriftart"/>
    <w:rsid w:val="00982B21"/>
  </w:style>
  <w:style w:type="character" w:customStyle="1" w:styleId="WW-Absatz-Standardschriftart">
    <w:name w:val="WW-Absatz-Standardschriftart"/>
    <w:rsid w:val="00982B21"/>
  </w:style>
  <w:style w:type="character" w:customStyle="1" w:styleId="WW-Absatz-Standardschriftart1">
    <w:name w:val="WW-Absatz-Standardschriftart1"/>
    <w:rsid w:val="00982B21"/>
  </w:style>
  <w:style w:type="character" w:customStyle="1" w:styleId="WW-Absatz-Standardschriftart11">
    <w:name w:val="WW-Absatz-Standardschriftart11"/>
    <w:rsid w:val="00982B21"/>
  </w:style>
  <w:style w:type="character" w:customStyle="1" w:styleId="WW-Absatz-Standardschriftart111">
    <w:name w:val="WW-Absatz-Standardschriftart111"/>
    <w:rsid w:val="00982B21"/>
  </w:style>
  <w:style w:type="character" w:customStyle="1" w:styleId="WW-Absatz-Standardschriftart1111">
    <w:name w:val="WW-Absatz-Standardschriftart1111"/>
    <w:rsid w:val="00982B21"/>
  </w:style>
  <w:style w:type="character" w:customStyle="1" w:styleId="WW-Absatz-Standardschriftart11111">
    <w:name w:val="WW-Absatz-Standardschriftart11111"/>
    <w:rsid w:val="00982B21"/>
  </w:style>
  <w:style w:type="character" w:customStyle="1" w:styleId="1">
    <w:name w:val="Основной шрифт абзаца1"/>
    <w:rsid w:val="00982B21"/>
  </w:style>
  <w:style w:type="character" w:customStyle="1" w:styleId="a3">
    <w:name w:val="Маркеры списка"/>
    <w:rsid w:val="00982B21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982B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982B21"/>
    <w:pPr>
      <w:spacing w:after="120"/>
    </w:pPr>
  </w:style>
  <w:style w:type="paragraph" w:styleId="a6">
    <w:name w:val="List"/>
    <w:basedOn w:val="a5"/>
    <w:rsid w:val="00982B21"/>
    <w:rPr>
      <w:rFonts w:ascii="Arial" w:hAnsi="Arial" w:cs="Mangal"/>
    </w:rPr>
  </w:style>
  <w:style w:type="paragraph" w:customStyle="1" w:styleId="20">
    <w:name w:val="Название2"/>
    <w:basedOn w:val="a"/>
    <w:rsid w:val="00982B21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rsid w:val="00982B21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982B21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982B21"/>
    <w:pPr>
      <w:suppressLineNumbers/>
    </w:pPr>
    <w:rPr>
      <w:rFonts w:ascii="Arial" w:hAnsi="Arial" w:cs="Mangal"/>
    </w:rPr>
  </w:style>
  <w:style w:type="paragraph" w:customStyle="1" w:styleId="ConsPlusNonformat">
    <w:name w:val="ConsPlusNonformat"/>
    <w:rsid w:val="00982B2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982B21"/>
    <w:pPr>
      <w:widowControl w:val="0"/>
      <w:suppressAutoHyphens/>
      <w:autoSpaceDE w:val="0"/>
    </w:pPr>
    <w:rPr>
      <w:rFonts w:eastAsia="Arial"/>
      <w:lang w:eastAsia="ar-SA"/>
    </w:rPr>
  </w:style>
  <w:style w:type="paragraph" w:customStyle="1" w:styleId="a7">
    <w:name w:val="Содержимое таблицы"/>
    <w:basedOn w:val="a"/>
    <w:rsid w:val="00982B21"/>
    <w:pPr>
      <w:suppressLineNumbers/>
    </w:pPr>
  </w:style>
  <w:style w:type="paragraph" w:customStyle="1" w:styleId="a8">
    <w:name w:val="Заголовок таблицы"/>
    <w:basedOn w:val="a7"/>
    <w:rsid w:val="00982B21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7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ol5</dc:creator>
  <cp:keywords/>
  <cp:lastModifiedBy>Анна</cp:lastModifiedBy>
  <cp:revision>17</cp:revision>
  <cp:lastPrinted>2015-08-28T11:48:00Z</cp:lastPrinted>
  <dcterms:created xsi:type="dcterms:W3CDTF">2016-11-29T08:21:00Z</dcterms:created>
  <dcterms:modified xsi:type="dcterms:W3CDTF">2018-05-04T12:33:00Z</dcterms:modified>
</cp:coreProperties>
</file>